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B6A" w:rsidRPr="00737B6A" w:rsidRDefault="00737B6A" w:rsidP="00737B6A">
      <w:pPr>
        <w:shd w:val="clear" w:color="auto" w:fill="FFFFFF"/>
        <w:spacing w:after="300" w:line="240" w:lineRule="atLeast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fr-BE"/>
        </w:rPr>
      </w:pPr>
      <w:proofErr w:type="spellStart"/>
      <w:r w:rsidRPr="00737B6A">
        <w:rPr>
          <w:rFonts w:ascii="Arial" w:eastAsia="Times New Roman" w:hAnsi="Arial" w:cs="Arial"/>
          <w:color w:val="333333"/>
          <w:kern w:val="36"/>
          <w:sz w:val="32"/>
          <w:szCs w:val="32"/>
          <w:lang w:eastAsia="fr-BE"/>
        </w:rPr>
        <w:t>Diagrams</w:t>
      </w:r>
      <w:proofErr w:type="spellEnd"/>
      <w:r w:rsidRPr="00737B6A">
        <w:rPr>
          <w:rFonts w:ascii="Arial" w:eastAsia="Times New Roman" w:hAnsi="Arial" w:cs="Arial"/>
          <w:color w:val="333333"/>
          <w:kern w:val="36"/>
          <w:sz w:val="32"/>
          <w:szCs w:val="32"/>
          <w:lang w:eastAsia="fr-BE"/>
        </w:rPr>
        <w:t xml:space="preserve"> &amp; </w:t>
      </w:r>
      <w:proofErr w:type="spellStart"/>
      <w:r w:rsidRPr="00737B6A">
        <w:rPr>
          <w:rFonts w:ascii="Arial" w:eastAsia="Times New Roman" w:hAnsi="Arial" w:cs="Arial"/>
          <w:color w:val="333333"/>
          <w:kern w:val="36"/>
          <w:sz w:val="32"/>
          <w:szCs w:val="32"/>
          <w:lang w:eastAsia="fr-BE"/>
        </w:rPr>
        <w:t>Numbers</w:t>
      </w:r>
      <w:proofErr w:type="spellEnd"/>
      <w:r w:rsidRPr="00737B6A">
        <w:rPr>
          <w:rFonts w:ascii="Arial" w:eastAsia="Times New Roman" w:hAnsi="Arial" w:cs="Arial"/>
          <w:color w:val="333333"/>
          <w:kern w:val="36"/>
          <w:sz w:val="32"/>
          <w:szCs w:val="32"/>
          <w:lang w:eastAsia="fr-BE"/>
        </w:rPr>
        <w:t xml:space="preserve"> – E-6000</w:t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bookmarkStart w:id="0" w:name="_GoBack"/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drawing>
          <wp:inline distT="0" distB="0" distL="0" distR="0" wp14:anchorId="1DC32AF9" wp14:editId="50F2DC3B">
            <wp:extent cx="6667500" cy="9810750"/>
            <wp:effectExtent l="0" t="0" r="0" b="0"/>
            <wp:docPr id="1" name="Image 1" descr="http://passapcanada.com/wp-content/uploads/2017/12/E-6.37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ssapcanada.com/wp-content/uploads/2017/12/E-6.370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63544DF3" wp14:editId="031CAD7E">
            <wp:extent cx="6667500" cy="10039350"/>
            <wp:effectExtent l="0" t="0" r="0" b="0"/>
            <wp:docPr id="2" name="Image 2" descr="http://passapcanada.com/wp-content/uploads/2017/12/E-6.370.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ssapcanada.com/wp-content/uploads/2017/12/E-6.370.1.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343F45A9" wp14:editId="5F8CBA97">
            <wp:extent cx="6667500" cy="10067925"/>
            <wp:effectExtent l="0" t="0" r="0" b="9525"/>
            <wp:docPr id="3" name="Image 3" descr="http://passapcanada.com/wp-content/uploads/2017/12/E-6.370.1.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ssapcanada.com/wp-content/uploads/2017/12/E-6.370.1.02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7A602AD3" wp14:editId="7A6B9BC7">
            <wp:extent cx="6667500" cy="9810750"/>
            <wp:effectExtent l="0" t="0" r="0" b="0"/>
            <wp:docPr id="4" name="Image 4" descr="http://passapcanada.com/wp-content/uploads/2017/12/E-6.37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ssapcanada.com/wp-content/uploads/2017/12/E-6.370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5657D6F7" wp14:editId="3521860D">
            <wp:extent cx="6667500" cy="10058400"/>
            <wp:effectExtent l="0" t="0" r="0" b="0"/>
            <wp:docPr id="5" name="Image 5" descr="http://passapcanada.com/wp-content/uploads/2017/12/E-6.370.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ssapcanada.com/wp-content/uploads/2017/12/E-6.370.1.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02DE9461" wp14:editId="7ED48AD7">
            <wp:extent cx="6667500" cy="10258425"/>
            <wp:effectExtent l="0" t="0" r="0" b="9525"/>
            <wp:docPr id="6" name="Image 6" descr="http://passapcanada.com/wp-content/uploads/2017/12/E-6.370.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ssapcanada.com/wp-content/uploads/2017/12/E-6.370.1.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2FEF0E21" wp14:editId="4B3EBD46">
            <wp:extent cx="6667500" cy="10086975"/>
            <wp:effectExtent l="0" t="0" r="0" b="9525"/>
            <wp:docPr id="7" name="Image 7" descr="http://passapcanada.com/wp-content/uploads/2017/12/E-6.370.1.03.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ssapcanada.com/wp-content/uploads/2017/12/E-6.370.1.03.05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00FDC702" wp14:editId="2FF9E878">
            <wp:extent cx="6667500" cy="9925050"/>
            <wp:effectExtent l="0" t="0" r="0" b="0"/>
            <wp:docPr id="8" name="Image 8" descr="http://passapcanada.com/wp-content/uploads/2017/12/E-6.370.1.03.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assapcanada.com/wp-content/uploads/2017/12/E-6.370.1.03.05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22C858FE" wp14:editId="51208453">
            <wp:extent cx="6667500" cy="9991725"/>
            <wp:effectExtent l="0" t="0" r="0" b="9525"/>
            <wp:docPr id="9" name="Image 9" descr="http://passapcanada.com/wp-content/uploads/2017/12/E-6.370.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ssapcanada.com/wp-content/uploads/2017/12/E-6.370.1.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7B0AC3C4" wp14:editId="19A03A4A">
            <wp:extent cx="6667500" cy="9886950"/>
            <wp:effectExtent l="0" t="0" r="0" b="0"/>
            <wp:docPr id="10" name="Image 10" descr="http://passapcanada.com/wp-content/uploads/2017/12/E-6.370.1.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ssapcanada.com/wp-content/uploads/2017/12/E-6.370.1.07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67052415" wp14:editId="2CAEA45B">
            <wp:extent cx="6667500" cy="9915525"/>
            <wp:effectExtent l="0" t="0" r="0" b="9525"/>
            <wp:docPr id="11" name="Image 11" descr="http://passapcanada.com/wp-content/uploads/2017/12/E-6.370.1.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assapcanada.com/wp-content/uploads/2017/12/E-6.370.1.07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4B46352F" wp14:editId="29B6AC1B">
            <wp:extent cx="6667500" cy="10029825"/>
            <wp:effectExtent l="0" t="0" r="0" b="9525"/>
            <wp:docPr id="12" name="Image 12" descr="http://passapcanada.com/wp-content/uploads/2017/12/E-6.370.1.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ssapcanada.com/wp-content/uploads/2017/12/E-6.370.1.08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5F733A11" wp14:editId="66737E0E">
            <wp:extent cx="6667500" cy="9953625"/>
            <wp:effectExtent l="0" t="0" r="0" b="9525"/>
            <wp:docPr id="13" name="Image 13" descr="http://passapcanada.com/wp-content/uploads/2017/12/E-6.370.1.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ssapcanada.com/wp-content/uploads/2017/12/E-6.370.1.08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628790E4" wp14:editId="28BC6636">
            <wp:extent cx="6667500" cy="9867900"/>
            <wp:effectExtent l="0" t="0" r="0" b="0"/>
            <wp:docPr id="14" name="Image 14" descr="http://passapcanada.com/wp-content/uploads/2017/12/E-6.370.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assapcanada.com/wp-content/uploads/2017/12/E-6.370.1.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05CE5831" wp14:editId="403E6413">
            <wp:extent cx="6667500" cy="10058400"/>
            <wp:effectExtent l="0" t="0" r="0" b="0"/>
            <wp:docPr id="15" name="Image 15" descr="http://passapcanada.com/wp-content/uploads/2017/12/E-6.370.1.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ssapcanada.com/wp-content/uploads/2017/12/E-6.370.1.10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581A0FB7" wp14:editId="521EB9E5">
            <wp:extent cx="6667500" cy="9915525"/>
            <wp:effectExtent l="0" t="0" r="0" b="9525"/>
            <wp:docPr id="16" name="Image 16" descr="http://passapcanada.com/wp-content/uploads/2017/12/E-6.370.1.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ssapcanada.com/wp-content/uploads/2017/12/E-6.370.1.10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7AD9B6FE" wp14:editId="5070E4A1">
            <wp:extent cx="6667500" cy="9972675"/>
            <wp:effectExtent l="0" t="0" r="0" b="9525"/>
            <wp:docPr id="17" name="Image 17" descr="http://passapcanada.com/wp-content/uploads/2017/12/E-6.370.1.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assapcanada.com/wp-content/uploads/2017/12/E-6.370.1.11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0D4E3479" wp14:editId="14536CEE">
            <wp:extent cx="6667500" cy="10048875"/>
            <wp:effectExtent l="0" t="0" r="0" b="9525"/>
            <wp:docPr id="18" name="Image 18" descr="http://passapcanada.com/wp-content/uploads/2017/12/E-6.370.1.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assapcanada.com/wp-content/uploads/2017/12/E-6.370.1.11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0C3FC5B9" wp14:editId="59A07657">
            <wp:extent cx="6667500" cy="9953625"/>
            <wp:effectExtent l="0" t="0" r="0" b="9525"/>
            <wp:docPr id="19" name="Image 19" descr="http://passapcanada.com/wp-content/uploads/2017/12/E-6.370.1.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ssapcanada.com/wp-content/uploads/2017/12/E-6.370.1.11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059113CA" wp14:editId="4330AEC9">
            <wp:extent cx="6667500" cy="9972675"/>
            <wp:effectExtent l="0" t="0" r="0" b="9525"/>
            <wp:docPr id="20" name="Image 20" descr="http://passapcanada.com/wp-content/uploads/2017/12/E-6.370.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assapcanada.com/wp-content/uploads/2017/12/E-6.370.1.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29B0EE19" wp14:editId="07DF0270">
            <wp:extent cx="6667500" cy="10086975"/>
            <wp:effectExtent l="0" t="0" r="0" b="9525"/>
            <wp:docPr id="21" name="Image 21" descr="http://passapcanada.com/wp-content/uploads/2017/12/E-6.370.1.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assapcanada.com/wp-content/uploads/2017/12/E-6.370.1.13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03AAF407" wp14:editId="3DF69C95">
            <wp:extent cx="6667500" cy="9324975"/>
            <wp:effectExtent l="0" t="0" r="0" b="9525"/>
            <wp:docPr id="22" name="Image 22" descr="http://passapcanada.com/wp-content/uploads/2017/12/E-6.370.1.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ssapcanada.com/wp-content/uploads/2017/12/E-6.370.1.13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506053D5" wp14:editId="4A4310E7">
            <wp:extent cx="6667500" cy="9934575"/>
            <wp:effectExtent l="0" t="0" r="0" b="9525"/>
            <wp:docPr id="23" name="Image 23" descr="http://passapcanada.com/wp-content/uploads/2017/12/E-6.370.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assapcanada.com/wp-content/uploads/2017/12/E-6.370.1.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1A7D016D" wp14:editId="1CB36082">
            <wp:extent cx="6667500" cy="10010775"/>
            <wp:effectExtent l="0" t="0" r="0" b="9525"/>
            <wp:docPr id="24" name="Image 24" descr="http://passapcanada.com/wp-content/uploads/2017/12/E-6.370.1.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ssapcanada.com/wp-content/uploads/2017/12/E-6.370.1.15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noProof/>
          <w:color w:val="666666"/>
          <w:sz w:val="21"/>
          <w:szCs w:val="21"/>
          <w:lang w:eastAsia="fr-BE"/>
        </w:rPr>
        <w:lastRenderedPageBreak/>
        <w:drawing>
          <wp:inline distT="0" distB="0" distL="0" distR="0" wp14:anchorId="48AC6D6B" wp14:editId="54A211CC">
            <wp:extent cx="6667500" cy="9906000"/>
            <wp:effectExtent l="0" t="0" r="0" b="0"/>
            <wp:docPr id="25" name="Image 25" descr="http://passapcanada.com/wp-content/uploads/2017/12/E-6.370.1.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ssapcanada.com/wp-content/uploads/2017/12/E-6.370.1.15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hyperlink r:id="rId29" w:history="1">
        <w:r w:rsidRPr="00737B6A">
          <w:rPr>
            <w:rFonts w:ascii="Arial" w:eastAsia="Times New Roman" w:hAnsi="Arial" w:cs="Arial"/>
            <w:noProof/>
            <w:color w:val="666666"/>
            <w:sz w:val="21"/>
            <w:szCs w:val="21"/>
            <w:bdr w:val="none" w:sz="0" w:space="0" w:color="auto" w:frame="1"/>
            <w:lang w:eastAsia="fr-BE"/>
          </w:rPr>
          <w:drawing>
            <wp:inline distT="0" distB="0" distL="0" distR="0" wp14:anchorId="19EE6BE7" wp14:editId="2C8692DA">
              <wp:extent cx="2095500" cy="1314450"/>
              <wp:effectExtent l="0" t="0" r="0" b="0"/>
              <wp:docPr id="26" name="Image 26" descr="http://passapcanada.com/wp-content/uploads/2018/11/Screen-Shot-11-19-18-at-01.14-PM.png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://passapcanada.com/wp-content/uploads/2018/11/Screen-Shot-11-19-18-at-01.14-PM.png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5500" cy="1314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37B6A">
          <w:rPr>
            <w:rFonts w:ascii="Arial" w:eastAsia="Times New Roman" w:hAnsi="Arial" w:cs="Arial"/>
            <w:color w:val="666666"/>
            <w:sz w:val="21"/>
            <w:szCs w:val="21"/>
            <w:bdr w:val="none" w:sz="0" w:space="0" w:color="auto" w:frame="1"/>
            <w:lang w:eastAsia="fr-BE"/>
          </w:rPr>
          <w:br/>
        </w:r>
        <w:r w:rsidRPr="00737B6A">
          <w:rPr>
            <w:rFonts w:ascii="Arial" w:eastAsia="Times New Roman" w:hAnsi="Arial" w:cs="Arial"/>
            <w:b/>
            <w:bCs/>
            <w:color w:val="666666"/>
            <w:sz w:val="21"/>
            <w:szCs w:val="21"/>
            <w:bdr w:val="none" w:sz="0" w:space="0" w:color="auto" w:frame="1"/>
            <w:lang w:eastAsia="fr-BE"/>
          </w:rPr>
          <w:t>SEWKNIT.CA</w:t>
        </w:r>
        <w:r w:rsidRPr="00737B6A">
          <w:rPr>
            <w:rFonts w:ascii="Arial" w:eastAsia="Times New Roman" w:hAnsi="Arial" w:cs="Arial"/>
            <w:color w:val="666666"/>
            <w:sz w:val="21"/>
            <w:szCs w:val="21"/>
            <w:bdr w:val="none" w:sz="0" w:space="0" w:color="auto" w:frame="1"/>
            <w:lang w:eastAsia="fr-BE"/>
          </w:rPr>
          <w:br/>
        </w:r>
        <w:r w:rsidRPr="00737B6A">
          <w:rPr>
            <w:rFonts w:ascii="Arial" w:eastAsia="Times New Roman" w:hAnsi="Arial" w:cs="Arial"/>
            <w:color w:val="666666"/>
            <w:sz w:val="21"/>
            <w:szCs w:val="21"/>
            <w:u w:val="single"/>
            <w:bdr w:val="none" w:sz="0" w:space="0" w:color="auto" w:frame="1"/>
            <w:lang w:eastAsia="fr-BE"/>
          </w:rPr>
          <w:t>1-800-836-6536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fr-BE"/>
        </w:rPr>
      </w:pPr>
      <w:r w:rsidRPr="00737B6A">
        <w:rPr>
          <w:rFonts w:ascii="Arial" w:eastAsia="Times New Roman" w:hAnsi="Arial" w:cs="Arial"/>
          <w:color w:val="666666"/>
          <w:sz w:val="21"/>
          <w:szCs w:val="21"/>
          <w:lang w:eastAsia="fr-BE"/>
        </w:rPr>
        <w:pict>
          <v:rect id="_x0000_i1025" style="width:0;height:1.5pt" o:hralign="center" o:hrstd="t" o:hr="t" fillcolor="gray" stroked="f"/>
        </w:pict>
      </w:r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31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PASSAP E 8000 Knitting Machines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32" w:history="1">
        <w:r w:rsidRPr="00737B6A">
          <w:rPr>
            <w:rFonts w:ascii="Arial" w:eastAsia="Times New Roman" w:hAnsi="Arial" w:cs="Arial"/>
            <w:color w:val="135CAE"/>
            <w:sz w:val="18"/>
            <w:szCs w:val="18"/>
            <w:u w:val="single"/>
            <w:bdr w:val="none" w:sz="0" w:space="0" w:color="auto" w:frame="1"/>
            <w:lang w:val="en-US" w:eastAsia="fr-BE"/>
          </w:rPr>
          <w:t>PASSAP E 6000 Knitting Machines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ind w:left="720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33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E 6000 Features and Benefits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ind w:left="720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34" w:history="1">
        <w:r w:rsidRPr="00737B6A">
          <w:rPr>
            <w:rFonts w:ascii="Arial" w:eastAsia="Times New Roman" w:hAnsi="Arial" w:cs="Arial"/>
            <w:color w:val="135CAE"/>
            <w:sz w:val="18"/>
            <w:szCs w:val="18"/>
            <w:u w:val="single"/>
            <w:bdr w:val="none" w:sz="0" w:space="0" w:color="auto" w:frame="1"/>
            <w:lang w:val="en-US" w:eastAsia="fr-BE"/>
          </w:rPr>
          <w:t>Diagrams &amp; Numbers – E-6000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35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PASSAP Duomatic Knitting Machines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36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PASSAP VARIO Knitting Machines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37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 xml:space="preserve">PASSAP </w:t>
        </w:r>
        <w:proofErr w:type="spellStart"/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Alinea</w:t>
        </w:r>
        <w:proofErr w:type="spellEnd"/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 xml:space="preserve"> Tool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38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PASSAP Accessories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39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PASSAP Deco Cards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40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PASSAP Parts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41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E-3000A Motor Drive - Diagrams &amp; Numbers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42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E-4600 Motor Drive – Specifications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43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COLOR CHANGERS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44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Wool Winders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45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U-70 INSTRUCTIONS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46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U-100 INSTRUCTIONS</w:t>
        </w:r>
      </w:hyperlink>
    </w:p>
    <w:p w:rsidR="00737B6A" w:rsidRPr="00737B6A" w:rsidRDefault="00737B6A" w:rsidP="00737B6A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b/>
          <w:bCs/>
          <w:color w:val="666666"/>
          <w:sz w:val="21"/>
          <w:szCs w:val="21"/>
          <w:lang w:val="en-US" w:eastAsia="fr-BE"/>
        </w:rPr>
      </w:pPr>
      <w:hyperlink r:id="rId47" w:history="1">
        <w:r w:rsidRPr="00737B6A">
          <w:rPr>
            <w:rFonts w:ascii="Arial" w:eastAsia="Times New Roman" w:hAnsi="Arial" w:cs="Arial"/>
            <w:color w:val="333333"/>
            <w:sz w:val="18"/>
            <w:szCs w:val="18"/>
            <w:u w:val="single"/>
            <w:bdr w:val="none" w:sz="0" w:space="0" w:color="auto" w:frame="1"/>
            <w:lang w:val="en-US" w:eastAsia="fr-BE"/>
          </w:rPr>
          <w:t>SUPERBA WHITE – Knitting Machines</w:t>
        </w:r>
      </w:hyperlink>
    </w:p>
    <w:p w:rsidR="00737B6A" w:rsidRPr="00737B6A" w:rsidRDefault="00737B6A" w:rsidP="00737B6A">
      <w:pPr>
        <w:numPr>
          <w:ilvl w:val="0"/>
          <w:numId w:val="1"/>
        </w:numPr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fr-BE"/>
        </w:rPr>
      </w:pPr>
      <w:hyperlink r:id="rId48" w:history="1">
        <w:r w:rsidRPr="00737B6A">
          <w:rPr>
            <w:rFonts w:ascii="Times New Roman" w:eastAsia="Times New Roman" w:hAnsi="Times New Roman" w:cs="Times New Roman"/>
            <w:b/>
            <w:bCs/>
            <w:color w:val="BBBBBB"/>
            <w:sz w:val="21"/>
            <w:szCs w:val="21"/>
            <w:u w:val="single"/>
            <w:bdr w:val="none" w:sz="0" w:space="0" w:color="auto" w:frame="1"/>
            <w:lang w:eastAsia="fr-BE"/>
          </w:rPr>
          <w:t>Home</w:t>
        </w:r>
      </w:hyperlink>
    </w:p>
    <w:p w:rsidR="00737B6A" w:rsidRPr="00737B6A" w:rsidRDefault="00737B6A" w:rsidP="00737B6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fr-BE"/>
        </w:rPr>
      </w:pPr>
      <w:r w:rsidRPr="00737B6A">
        <w:rPr>
          <w:rFonts w:ascii="Times New Roman" w:eastAsia="Times New Roman" w:hAnsi="Times New Roman" w:cs="Times New Roman"/>
          <w:sz w:val="21"/>
          <w:szCs w:val="21"/>
          <w:lang w:eastAsia="fr-BE"/>
        </w:rPr>
        <w:t> </w:t>
      </w:r>
    </w:p>
    <w:p w:rsidR="00737B6A" w:rsidRPr="00737B6A" w:rsidRDefault="00737B6A" w:rsidP="00737B6A">
      <w:pPr>
        <w:numPr>
          <w:ilvl w:val="0"/>
          <w:numId w:val="1"/>
        </w:numPr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fr-BE"/>
        </w:rPr>
      </w:pPr>
      <w:hyperlink r:id="rId49" w:history="1">
        <w:r w:rsidRPr="00737B6A">
          <w:rPr>
            <w:rFonts w:ascii="Times New Roman" w:eastAsia="Times New Roman" w:hAnsi="Times New Roman" w:cs="Times New Roman"/>
            <w:b/>
            <w:bCs/>
            <w:color w:val="BBBBBB"/>
            <w:sz w:val="21"/>
            <w:szCs w:val="21"/>
            <w:u w:val="single"/>
            <w:bdr w:val="none" w:sz="0" w:space="0" w:color="auto" w:frame="1"/>
            <w:lang w:eastAsia="fr-BE"/>
          </w:rPr>
          <w:t>Parts &amp; Service</w:t>
        </w:r>
      </w:hyperlink>
    </w:p>
    <w:p w:rsidR="00737B6A" w:rsidRPr="00737B6A" w:rsidRDefault="00737B6A" w:rsidP="00737B6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fr-BE"/>
        </w:rPr>
      </w:pPr>
      <w:r w:rsidRPr="00737B6A">
        <w:rPr>
          <w:rFonts w:ascii="Times New Roman" w:eastAsia="Times New Roman" w:hAnsi="Times New Roman" w:cs="Times New Roman"/>
          <w:sz w:val="21"/>
          <w:szCs w:val="21"/>
          <w:lang w:eastAsia="fr-BE"/>
        </w:rPr>
        <w:t> </w:t>
      </w:r>
    </w:p>
    <w:p w:rsidR="00737B6A" w:rsidRPr="00737B6A" w:rsidRDefault="00737B6A" w:rsidP="00737B6A">
      <w:pPr>
        <w:numPr>
          <w:ilvl w:val="0"/>
          <w:numId w:val="1"/>
        </w:numPr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fr-BE"/>
        </w:rPr>
      </w:pPr>
      <w:hyperlink r:id="rId50" w:history="1">
        <w:r w:rsidRPr="00737B6A">
          <w:rPr>
            <w:rFonts w:ascii="Times New Roman" w:eastAsia="Times New Roman" w:hAnsi="Times New Roman" w:cs="Times New Roman"/>
            <w:b/>
            <w:bCs/>
            <w:color w:val="BBBBBB"/>
            <w:sz w:val="21"/>
            <w:szCs w:val="21"/>
            <w:u w:val="single"/>
            <w:bdr w:val="none" w:sz="0" w:space="0" w:color="auto" w:frame="1"/>
            <w:lang w:eastAsia="fr-BE"/>
          </w:rPr>
          <w:t>Books</w:t>
        </w:r>
      </w:hyperlink>
    </w:p>
    <w:p w:rsidR="00737B6A" w:rsidRPr="00737B6A" w:rsidRDefault="00737B6A" w:rsidP="00737B6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fr-BE"/>
        </w:rPr>
      </w:pPr>
      <w:r w:rsidRPr="00737B6A">
        <w:rPr>
          <w:rFonts w:ascii="Times New Roman" w:eastAsia="Times New Roman" w:hAnsi="Times New Roman" w:cs="Times New Roman"/>
          <w:sz w:val="21"/>
          <w:szCs w:val="21"/>
          <w:lang w:eastAsia="fr-BE"/>
        </w:rPr>
        <w:t> </w:t>
      </w:r>
    </w:p>
    <w:p w:rsidR="00737B6A" w:rsidRPr="00737B6A" w:rsidRDefault="00737B6A" w:rsidP="00737B6A">
      <w:pPr>
        <w:numPr>
          <w:ilvl w:val="0"/>
          <w:numId w:val="1"/>
        </w:numPr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fr-BE"/>
        </w:rPr>
      </w:pPr>
      <w:hyperlink r:id="rId51" w:history="1">
        <w:proofErr w:type="spellStart"/>
        <w:r w:rsidRPr="00737B6A">
          <w:rPr>
            <w:rFonts w:ascii="Times New Roman" w:eastAsia="Times New Roman" w:hAnsi="Times New Roman" w:cs="Times New Roman"/>
            <w:b/>
            <w:bCs/>
            <w:color w:val="BBBBBB"/>
            <w:sz w:val="21"/>
            <w:szCs w:val="21"/>
            <w:u w:val="single"/>
            <w:bdr w:val="none" w:sz="0" w:space="0" w:color="auto" w:frame="1"/>
            <w:lang w:eastAsia="fr-BE"/>
          </w:rPr>
          <w:t>Used</w:t>
        </w:r>
        <w:proofErr w:type="spellEnd"/>
      </w:hyperlink>
    </w:p>
    <w:p w:rsidR="00737B6A" w:rsidRPr="00737B6A" w:rsidRDefault="00737B6A" w:rsidP="00737B6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fr-BE"/>
        </w:rPr>
      </w:pPr>
      <w:r w:rsidRPr="00737B6A">
        <w:rPr>
          <w:rFonts w:ascii="Times New Roman" w:eastAsia="Times New Roman" w:hAnsi="Times New Roman" w:cs="Times New Roman"/>
          <w:sz w:val="21"/>
          <w:szCs w:val="21"/>
          <w:lang w:eastAsia="fr-BE"/>
        </w:rPr>
        <w:t> </w:t>
      </w:r>
    </w:p>
    <w:p w:rsidR="00737B6A" w:rsidRPr="00737B6A" w:rsidRDefault="00737B6A" w:rsidP="00737B6A">
      <w:pPr>
        <w:numPr>
          <w:ilvl w:val="0"/>
          <w:numId w:val="1"/>
        </w:numPr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lang w:eastAsia="fr-BE"/>
        </w:rPr>
      </w:pPr>
      <w:hyperlink r:id="rId52" w:history="1">
        <w:r w:rsidRPr="00737B6A">
          <w:rPr>
            <w:rFonts w:ascii="Times New Roman" w:eastAsia="Times New Roman" w:hAnsi="Times New Roman" w:cs="Times New Roman"/>
            <w:b/>
            <w:bCs/>
            <w:color w:val="BBBBBB"/>
            <w:sz w:val="21"/>
            <w:szCs w:val="21"/>
            <w:u w:val="single"/>
            <w:bdr w:val="none" w:sz="0" w:space="0" w:color="auto" w:frame="1"/>
            <w:lang w:eastAsia="fr-BE"/>
          </w:rPr>
          <w:t>Contact</w:t>
        </w:r>
      </w:hyperlink>
    </w:p>
    <w:p w:rsidR="00737B6A" w:rsidRPr="00737B6A" w:rsidRDefault="00737B6A" w:rsidP="00737B6A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1"/>
          <w:szCs w:val="21"/>
          <w:lang w:val="en-US" w:eastAsia="fr-BE"/>
        </w:rPr>
      </w:pPr>
      <w:r w:rsidRPr="00737B6A">
        <w:rPr>
          <w:rFonts w:ascii="Times New Roman" w:eastAsia="Times New Roman" w:hAnsi="Times New Roman" w:cs="Times New Roman"/>
          <w:color w:val="666666"/>
          <w:sz w:val="21"/>
          <w:szCs w:val="21"/>
          <w:lang w:val="en-US" w:eastAsia="fr-BE"/>
        </w:rPr>
        <w:t>Site Upgraded December 2017 by our friends at </w:t>
      </w:r>
      <w:hyperlink r:id="rId53" w:history="1">
        <w:r w:rsidRPr="00737B6A">
          <w:rPr>
            <w:rFonts w:ascii="Times New Roman" w:eastAsia="Times New Roman" w:hAnsi="Times New Roman" w:cs="Times New Roman"/>
            <w:b/>
            <w:bCs/>
            <w:color w:val="666666"/>
            <w:sz w:val="21"/>
            <w:szCs w:val="21"/>
            <w:u w:val="single"/>
            <w:bdr w:val="none" w:sz="0" w:space="0" w:color="auto" w:frame="1"/>
            <w:lang w:val="en-US" w:eastAsia="fr-BE"/>
          </w:rPr>
          <w:t>frogstar.ca</w:t>
        </w:r>
      </w:hyperlink>
    </w:p>
    <w:p w:rsidR="00EC30B6" w:rsidRPr="00737B6A" w:rsidRDefault="00EC30B6">
      <w:pPr>
        <w:rPr>
          <w:lang w:val="en-US"/>
        </w:rPr>
      </w:pPr>
    </w:p>
    <w:sectPr w:rsidR="00EC30B6" w:rsidRPr="00737B6A" w:rsidSect="00737B6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0F2826"/>
    <w:multiLevelType w:val="multilevel"/>
    <w:tmpl w:val="E1B44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6A"/>
    <w:rsid w:val="00737B6A"/>
    <w:rsid w:val="00EC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50A09D-189B-4082-B3FB-E9228E23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49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639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8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57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3066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32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8267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81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87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5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937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8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69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passapcanada.com/passap-deco-cards/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passapcanada.com/diagrams-numbers-e-6000/" TargetMode="External"/><Relationship Id="rId42" Type="http://schemas.openxmlformats.org/officeDocument/2006/relationships/hyperlink" Target="http://passapcanada.com/e-4600-motor-drive-specifications/" TargetMode="External"/><Relationship Id="rId47" Type="http://schemas.openxmlformats.org/officeDocument/2006/relationships/hyperlink" Target="http://passapcanada.com/superba-white-knitting-machines/" TargetMode="External"/><Relationship Id="rId50" Type="http://schemas.openxmlformats.org/officeDocument/2006/relationships/hyperlink" Target="http://passapcanada.com/reference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passapcanada.com/e-6000-features/" TargetMode="External"/><Relationship Id="rId38" Type="http://schemas.openxmlformats.org/officeDocument/2006/relationships/hyperlink" Target="http://passapcanada.com/passap-accessories/" TargetMode="External"/><Relationship Id="rId46" Type="http://schemas.openxmlformats.org/officeDocument/2006/relationships/hyperlink" Target="http://passapcanada.com/u-100-instructions-fre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sewknit.ca/" TargetMode="External"/><Relationship Id="rId41" Type="http://schemas.openxmlformats.org/officeDocument/2006/relationships/hyperlink" Target="http://passapcanada.com/diagrams-numbers-e-3000a-motor-drive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passapcanada.com/passap-e-6000-knitting-machines/" TargetMode="External"/><Relationship Id="rId37" Type="http://schemas.openxmlformats.org/officeDocument/2006/relationships/hyperlink" Target="http://passapcanada.com/the-passap-alinea-tool/" TargetMode="External"/><Relationship Id="rId40" Type="http://schemas.openxmlformats.org/officeDocument/2006/relationships/hyperlink" Target="http://passapcanada.com/passap-replacement-parts/" TargetMode="External"/><Relationship Id="rId45" Type="http://schemas.openxmlformats.org/officeDocument/2006/relationships/hyperlink" Target="http://passapcanada.com/u-70-instructions-free/" TargetMode="External"/><Relationship Id="rId53" Type="http://schemas.openxmlformats.org/officeDocument/2006/relationships/hyperlink" Target="http://frogstar.c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passapcanada.com/passap-vario-knitting-machines/" TargetMode="External"/><Relationship Id="rId49" Type="http://schemas.openxmlformats.org/officeDocument/2006/relationships/hyperlink" Target="http://passapcanada.com/parts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passapcanada.com/passap-e-8000-knitting-machines/" TargetMode="External"/><Relationship Id="rId44" Type="http://schemas.openxmlformats.org/officeDocument/2006/relationships/hyperlink" Target="http://passapcanada.com/winders/" TargetMode="External"/><Relationship Id="rId52" Type="http://schemas.openxmlformats.org/officeDocument/2006/relationships/hyperlink" Target="http://passapcanada.com/contac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png"/><Relationship Id="rId35" Type="http://schemas.openxmlformats.org/officeDocument/2006/relationships/hyperlink" Target="http://passapcanada.com/passap-duomatic-knitting-machines/" TargetMode="External"/><Relationship Id="rId43" Type="http://schemas.openxmlformats.org/officeDocument/2006/relationships/hyperlink" Target="http://passapcanada.com/color-changers/" TargetMode="External"/><Relationship Id="rId48" Type="http://schemas.openxmlformats.org/officeDocument/2006/relationships/hyperlink" Target="http://passapcanada.com/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passapcanada.com/used-knitting-machines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Yolaine MOlle</dc:creator>
  <cp:keywords/>
  <dc:description/>
  <cp:lastModifiedBy>Yolaine MOlle</cp:lastModifiedBy>
  <cp:revision>1</cp:revision>
  <dcterms:created xsi:type="dcterms:W3CDTF">2019-01-15T16:20:00Z</dcterms:created>
  <dcterms:modified xsi:type="dcterms:W3CDTF">2019-01-15T16:31:00Z</dcterms:modified>
</cp:coreProperties>
</file>